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4DE7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DB40FE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A4F2F">
        <w:rPr>
          <w:rFonts w:ascii="Times New Roman" w:hAnsi="Times New Roman"/>
          <w:color w:val="000000"/>
          <w:sz w:val="28"/>
          <w:szCs w:val="28"/>
          <w:lang w:eastAsia="uk-UA"/>
        </w:rPr>
        <w:t>14108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FD34BCB" w14:textId="77777777" w:rsidR="008A4F2F" w:rsidRDefault="008A4F2F" w:rsidP="008A4F2F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0A21E0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</w:rPr>
        <w:t xml:space="preserve"> Л.Б.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C533A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318E7D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8465F7">
        <w:rPr>
          <w:rFonts w:ascii="Times New Roman" w:hAnsi="Times New Roman"/>
          <w:sz w:val="28"/>
          <w:szCs w:val="28"/>
          <w:lang w:eastAsia="uk-UA"/>
        </w:rPr>
        <w:t>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465F7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6702E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0547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5F7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9B8205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8465F7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5AC650C9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5162124" w14:textId="77777777" w:rsidR="001B5529" w:rsidRPr="006955A1" w:rsidRDefault="001B5529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7933C" w14:textId="77777777" w:rsidR="00FA3124" w:rsidRDefault="00FA3124">
      <w:r>
        <w:separator/>
      </w:r>
    </w:p>
  </w:endnote>
  <w:endnote w:type="continuationSeparator" w:id="0">
    <w:p w14:paraId="0BB956E2" w14:textId="77777777" w:rsidR="00FA3124" w:rsidRDefault="00FA3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3810F" w14:textId="77777777" w:rsidR="00FA3124" w:rsidRDefault="00FA3124">
      <w:r>
        <w:separator/>
      </w:r>
    </w:p>
  </w:footnote>
  <w:footnote w:type="continuationSeparator" w:id="0">
    <w:p w14:paraId="0D6D2141" w14:textId="77777777" w:rsidR="00FA3124" w:rsidRDefault="00FA3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529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42BE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4F2F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124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61</cp:revision>
  <cp:lastPrinted>2026-08-27T13:27:00Z</cp:lastPrinted>
  <dcterms:created xsi:type="dcterms:W3CDTF">2025-06-13T07:31:00Z</dcterms:created>
  <dcterms:modified xsi:type="dcterms:W3CDTF">2026-08-27T13:27:00Z</dcterms:modified>
</cp:coreProperties>
</file>