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5434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684371A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E53B9">
        <w:rPr>
          <w:rFonts w:ascii="Times New Roman" w:hAnsi="Times New Roman"/>
          <w:sz w:val="28"/>
          <w:szCs w:val="28"/>
        </w:rPr>
        <w:t>Балуху Б.О.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3D8826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E53B9">
        <w:rPr>
          <w:rFonts w:ascii="Times New Roman" w:hAnsi="Times New Roman"/>
          <w:sz w:val="28"/>
          <w:szCs w:val="28"/>
          <w:lang w:eastAsia="uk-UA"/>
        </w:rPr>
        <w:t>Балуха Богдана Омеляновича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9910B2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412157">
        <w:rPr>
          <w:rFonts w:ascii="Times New Roman" w:hAnsi="Times New Roman"/>
          <w:sz w:val="28"/>
          <w:szCs w:val="28"/>
          <w:lang w:eastAsia="uk-UA"/>
        </w:rPr>
        <w:t>Балуху Богдану Омеляновичу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12A78">
        <w:rPr>
          <w:rFonts w:ascii="Times New Roman" w:hAnsi="Times New Roman"/>
          <w:sz w:val="28"/>
          <w:szCs w:val="28"/>
          <w:lang w:eastAsia="uk-UA"/>
        </w:rPr>
        <w:t>2</w:t>
      </w:r>
      <w:r w:rsidR="00412157">
        <w:rPr>
          <w:rFonts w:ascii="Times New Roman" w:hAnsi="Times New Roman"/>
          <w:sz w:val="28"/>
          <w:szCs w:val="28"/>
          <w:lang w:eastAsia="uk-UA"/>
        </w:rPr>
        <w:t>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412157">
        <w:rPr>
          <w:rFonts w:ascii="Times New Roman" w:hAnsi="Times New Roman"/>
          <w:sz w:val="28"/>
          <w:szCs w:val="28"/>
          <w:lang w:eastAsia="uk-UA"/>
        </w:rPr>
        <w:t>5101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412157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12157">
        <w:rPr>
          <w:rFonts w:ascii="Times New Roman" w:hAnsi="Times New Roman"/>
          <w:sz w:val="28"/>
          <w:szCs w:val="28"/>
          <w:lang w:eastAsia="uk-UA"/>
        </w:rPr>
        <w:t>490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412157">
        <w:rPr>
          <w:rFonts w:ascii="Times New Roman" w:hAnsi="Times New Roman"/>
          <w:sz w:val="28"/>
          <w:szCs w:val="28"/>
          <w:lang w:eastAsia="uk-UA"/>
        </w:rPr>
        <w:t>Підкамінь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2157">
        <w:rPr>
          <w:rFonts w:ascii="Times New Roman" w:hAnsi="Times New Roman"/>
          <w:sz w:val="28"/>
          <w:szCs w:val="28"/>
          <w:lang w:eastAsia="uk-UA"/>
        </w:rPr>
        <w:t>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4A8F">
        <w:rPr>
          <w:rFonts w:ascii="Times New Roman" w:hAnsi="Times New Roman"/>
          <w:sz w:val="28"/>
          <w:szCs w:val="28"/>
          <w:lang w:eastAsia="uk-UA"/>
        </w:rPr>
        <w:t>21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CC2130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2157">
        <w:rPr>
          <w:rFonts w:ascii="Times New Roman" w:hAnsi="Times New Roman"/>
          <w:sz w:val="28"/>
          <w:szCs w:val="28"/>
          <w:lang w:eastAsia="uk-UA"/>
        </w:rPr>
        <w:t>Балуху Богдану Омеляновичу</w:t>
      </w:r>
      <w:r w:rsidR="00412157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33660D8" w14:textId="682E33A8" w:rsidR="000208B3" w:rsidRDefault="000208B3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52FCC727" w14:textId="77777777" w:rsidR="000208B3" w:rsidRPr="006955A1" w:rsidRDefault="000208B3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52640" w14:textId="77777777" w:rsidR="0016390E" w:rsidRDefault="0016390E">
      <w:r>
        <w:separator/>
      </w:r>
    </w:p>
  </w:endnote>
  <w:endnote w:type="continuationSeparator" w:id="0">
    <w:p w14:paraId="2E41091A" w14:textId="77777777" w:rsidR="0016390E" w:rsidRDefault="0016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7129E" w14:textId="77777777" w:rsidR="0016390E" w:rsidRDefault="0016390E">
      <w:r>
        <w:separator/>
      </w:r>
    </w:p>
  </w:footnote>
  <w:footnote w:type="continuationSeparator" w:id="0">
    <w:p w14:paraId="652BD81D" w14:textId="77777777" w:rsidR="0016390E" w:rsidRDefault="00163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8B3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90E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A8F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22E5A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45A2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493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94</cp:revision>
  <cp:lastPrinted>2015-03-22T10:05:00Z</cp:lastPrinted>
  <dcterms:created xsi:type="dcterms:W3CDTF">2025-06-17T08:25:00Z</dcterms:created>
  <dcterms:modified xsi:type="dcterms:W3CDTF">2026-07-29T06:05:00Z</dcterms:modified>
</cp:coreProperties>
</file>