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05A98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083" w:rsidRPr="00EC679F">
        <w:rPr>
          <w:rFonts w:ascii="Times New Roman" w:hAnsi="Times New Roman"/>
          <w:sz w:val="28"/>
          <w:szCs w:val="28"/>
        </w:rPr>
        <w:t>Гергелевич</w:t>
      </w:r>
      <w:r w:rsidR="00421083">
        <w:rPr>
          <w:rFonts w:ascii="Times New Roman" w:hAnsi="Times New Roman"/>
          <w:sz w:val="28"/>
          <w:szCs w:val="28"/>
        </w:rPr>
        <w:t>у</w:t>
      </w:r>
      <w:proofErr w:type="spellEnd"/>
      <w:r w:rsidR="00421083" w:rsidRPr="00EC679F">
        <w:rPr>
          <w:rFonts w:ascii="Times New Roman" w:hAnsi="Times New Roman"/>
          <w:sz w:val="28"/>
          <w:szCs w:val="28"/>
        </w:rPr>
        <w:t xml:space="preserve"> П</w:t>
      </w:r>
      <w:r w:rsidR="00421083">
        <w:rPr>
          <w:rFonts w:ascii="Times New Roman" w:hAnsi="Times New Roman"/>
          <w:sz w:val="28"/>
          <w:szCs w:val="28"/>
        </w:rPr>
        <w:t>.</w:t>
      </w:r>
      <w:r w:rsidR="00421083" w:rsidRPr="00EC679F">
        <w:rPr>
          <w:rFonts w:ascii="Times New Roman" w:hAnsi="Times New Roman"/>
          <w:sz w:val="28"/>
          <w:szCs w:val="28"/>
        </w:rPr>
        <w:t>Я</w:t>
      </w:r>
      <w:r w:rsidR="0042108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8EEE7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а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0295F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</w:t>
      </w:r>
      <w:bookmarkStart w:id="1" w:name="_GoBack"/>
      <w:bookmarkEnd w:id="1"/>
      <w:r w:rsidR="00421083" w:rsidRPr="00421083">
        <w:rPr>
          <w:rFonts w:ascii="Times New Roman" w:hAnsi="Times New Roman"/>
          <w:sz w:val="28"/>
          <w:szCs w:val="28"/>
          <w:lang w:eastAsia="uk-UA"/>
        </w:rPr>
        <w:t>етр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0CD8">
        <w:rPr>
          <w:rFonts w:ascii="Times New Roman" w:hAnsi="Times New Roman"/>
          <w:sz w:val="28"/>
          <w:szCs w:val="28"/>
          <w:lang w:eastAsia="uk-UA"/>
        </w:rPr>
        <w:t>2209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42108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421083">
        <w:rPr>
          <w:rFonts w:ascii="Times New Roman" w:hAnsi="Times New Roman"/>
          <w:sz w:val="28"/>
          <w:szCs w:val="28"/>
          <w:lang w:eastAsia="uk-UA"/>
        </w:rPr>
        <w:t>2</w:t>
      </w:r>
      <w:r w:rsidR="007B65A4">
        <w:rPr>
          <w:rFonts w:ascii="Times New Roman" w:hAnsi="Times New Roman"/>
          <w:sz w:val="28"/>
          <w:szCs w:val="28"/>
          <w:lang w:eastAsia="uk-UA"/>
        </w:rPr>
        <w:t>7</w:t>
      </w:r>
      <w:r w:rsidR="005D0CD8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3635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22683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5027E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083" w:rsidRPr="00421083">
        <w:rPr>
          <w:rFonts w:ascii="Times New Roman" w:hAnsi="Times New Roman"/>
          <w:sz w:val="28"/>
          <w:szCs w:val="28"/>
          <w:lang w:eastAsia="uk-UA"/>
        </w:rPr>
        <w:t>Гергелевич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421083" w:rsidRPr="00421083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42108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3A69E" w14:textId="77777777" w:rsidR="00082D16" w:rsidRDefault="00082D16">
      <w:r>
        <w:separator/>
      </w:r>
    </w:p>
  </w:endnote>
  <w:endnote w:type="continuationSeparator" w:id="0">
    <w:p w14:paraId="75AFF568" w14:textId="77777777" w:rsidR="00082D16" w:rsidRDefault="0008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5740F" w14:textId="77777777" w:rsidR="00082D16" w:rsidRDefault="00082D16">
      <w:r>
        <w:separator/>
      </w:r>
    </w:p>
  </w:footnote>
  <w:footnote w:type="continuationSeparator" w:id="0">
    <w:p w14:paraId="73980D78" w14:textId="77777777" w:rsidR="00082D16" w:rsidRDefault="0008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4B9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D16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6839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083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CD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65A4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19E3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2025-06-18T11:17:00Z</dcterms:created>
  <dcterms:modified xsi:type="dcterms:W3CDTF">2025-07-16T08:21:00Z</dcterms:modified>
</cp:coreProperties>
</file>