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60C33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0743C7" wp14:editId="66C00CF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CEC6E2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7B0BB72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213DB1B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0BD9014" wp14:editId="334D4C3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CD00F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EC97AB8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275AB80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5330D04" w14:textId="4D28B90D" w:rsidR="00DC1193" w:rsidRDefault="00DC1193" w:rsidP="00DC119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95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75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42873CED" w14:textId="77777777" w:rsidR="00DC1193" w:rsidRDefault="00DC1193" w:rsidP="00DC119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515F79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6B6061B" w14:textId="77777777" w:rsidR="005603B5" w:rsidRPr="00C700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C7009A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01518F8" w14:textId="77777777" w:rsidR="00147EC5" w:rsidRPr="00C7009A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C7009A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646BAFCB" w14:textId="77777777" w:rsidR="00147EC5" w:rsidRPr="00C7009A" w:rsidRDefault="00A21A2C" w:rsidP="00AF39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C7009A">
        <w:rPr>
          <w:rFonts w:ascii="Times New Roman" w:hAnsi="Times New Roman"/>
          <w:sz w:val="28"/>
          <w:szCs w:val="28"/>
          <w:lang w:eastAsia="uk-UA"/>
        </w:rPr>
        <w:t>зем</w:t>
      </w:r>
      <w:r w:rsidR="00E41F68" w:rsidRPr="00C7009A">
        <w:rPr>
          <w:rFonts w:ascii="Times New Roman" w:hAnsi="Times New Roman"/>
          <w:sz w:val="28"/>
          <w:szCs w:val="28"/>
          <w:lang w:eastAsia="uk-UA"/>
        </w:rPr>
        <w:t>е</w:t>
      </w:r>
      <w:r w:rsidR="006B45C9" w:rsidRPr="00C7009A">
        <w:rPr>
          <w:rFonts w:ascii="Times New Roman" w:hAnsi="Times New Roman"/>
          <w:sz w:val="28"/>
          <w:szCs w:val="28"/>
          <w:lang w:eastAsia="uk-UA"/>
        </w:rPr>
        <w:t>льної ділянки</w:t>
      </w:r>
      <w:r w:rsidR="006E389C" w:rsidRPr="00C7009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52CBC" w:rsidRPr="00C7009A">
        <w:rPr>
          <w:rFonts w:ascii="Times New Roman" w:hAnsi="Times New Roman"/>
          <w:sz w:val="28"/>
          <w:szCs w:val="28"/>
        </w:rPr>
        <w:t xml:space="preserve">Крупці </w:t>
      </w:r>
      <w:r w:rsidR="00C7009A">
        <w:rPr>
          <w:rFonts w:ascii="Times New Roman" w:hAnsi="Times New Roman"/>
          <w:sz w:val="28"/>
          <w:szCs w:val="28"/>
        </w:rPr>
        <w:t>С.</w:t>
      </w:r>
      <w:r w:rsidR="00952CBC" w:rsidRPr="00C7009A">
        <w:rPr>
          <w:rFonts w:ascii="Times New Roman" w:hAnsi="Times New Roman"/>
          <w:sz w:val="28"/>
          <w:szCs w:val="28"/>
        </w:rPr>
        <w:t>С.</w:t>
      </w:r>
    </w:p>
    <w:p w14:paraId="1243E673" w14:textId="77777777" w:rsidR="005603B5" w:rsidRPr="00C700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C7009A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C7009A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C7009A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51EC8C3D" w14:textId="77777777" w:rsidR="00147EC5" w:rsidRPr="00C7009A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ACCDE6B" w14:textId="7D789EB0" w:rsidR="00147EC5" w:rsidRPr="00C7009A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C7009A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E528E" w:rsidRPr="00C7009A">
        <w:rPr>
          <w:sz w:val="28"/>
          <w:szCs w:val="28"/>
        </w:rPr>
        <w:t xml:space="preserve"> </w:t>
      </w:r>
      <w:r w:rsidR="00952CBC" w:rsidRPr="00C7009A">
        <w:rPr>
          <w:rFonts w:ascii="Times New Roman" w:hAnsi="Times New Roman"/>
          <w:sz w:val="28"/>
          <w:szCs w:val="28"/>
        </w:rPr>
        <w:t>Крупки Степана Степановича</w:t>
      </w:r>
      <w:r w:rsidR="0064267C" w:rsidRPr="00C7009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C7009A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 w:rsidRPr="00C7009A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C7009A">
        <w:rPr>
          <w:rFonts w:ascii="Times New Roman" w:hAnsi="Times New Roman"/>
          <w:sz w:val="28"/>
          <w:szCs w:val="28"/>
          <w:lang w:eastAsia="uk-UA"/>
        </w:rPr>
        <w:t xml:space="preserve">документації із землеустрою щодо встановлення (відновлення) меж земельної ділянки в натурі (на місцевості), керуючись ст. 26 Закону України «Про місцеве самоврядування в Україні», </w:t>
      </w:r>
      <w:r w:rsidRPr="00C7009A">
        <w:rPr>
          <w:rFonts w:ascii="Times New Roman" w:hAnsi="Times New Roman"/>
          <w:sz w:val="28"/>
          <w:szCs w:val="28"/>
          <w:lang w:eastAsia="ru-RU"/>
        </w:rPr>
        <w:t>ст. 55 Закону України «Про землеустрій»,</w:t>
      </w:r>
      <w:r w:rsidR="009D38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3812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D3812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9D3812">
        <w:rPr>
          <w:rFonts w:ascii="Times New Roman" w:hAnsi="Times New Roman"/>
          <w:sz w:val="28"/>
          <w:szCs w:val="28"/>
          <w:lang w:eastAsia="uk-UA"/>
        </w:rPr>
        <w:t>»,</w:t>
      </w:r>
      <w:r w:rsidRPr="00C700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7009A">
        <w:rPr>
          <w:rFonts w:ascii="Times New Roman" w:hAnsi="Times New Roman"/>
          <w:sz w:val="28"/>
          <w:szCs w:val="28"/>
          <w:lang w:eastAsia="uk-UA"/>
        </w:rPr>
        <w:t>ст. 12, 121, 122, 186 Земельног</w:t>
      </w:r>
      <w:r w:rsidR="0042727B" w:rsidRPr="00C7009A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C7009A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207D9C0B" w14:textId="77777777" w:rsidR="00147EC5" w:rsidRPr="00C7009A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C7009A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встановлення (відновлення) меж земельної ділянки в натурі (на місцевості) та передати безоплатно у власність</w:t>
      </w:r>
      <w:r w:rsidR="00AF39A1" w:rsidRPr="00C7009A">
        <w:rPr>
          <w:sz w:val="28"/>
          <w:szCs w:val="28"/>
        </w:rPr>
        <w:t xml:space="preserve"> </w:t>
      </w:r>
      <w:r w:rsidR="0080515F" w:rsidRPr="00C7009A">
        <w:rPr>
          <w:rFonts w:ascii="Times New Roman" w:hAnsi="Times New Roman"/>
          <w:sz w:val="28"/>
          <w:szCs w:val="28"/>
        </w:rPr>
        <w:t>Крупці</w:t>
      </w:r>
      <w:r w:rsidR="00952CBC" w:rsidRPr="00C7009A">
        <w:rPr>
          <w:rFonts w:ascii="Times New Roman" w:hAnsi="Times New Roman"/>
          <w:sz w:val="28"/>
          <w:szCs w:val="28"/>
        </w:rPr>
        <w:t xml:space="preserve"> Степану Степановичу </w:t>
      </w:r>
      <w:r w:rsidRPr="00C7009A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 w:rsidRPr="00C7009A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C7009A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F39A1" w:rsidRPr="00C7009A">
        <w:rPr>
          <w:rFonts w:ascii="Times New Roman" w:hAnsi="Times New Roman"/>
          <w:sz w:val="28"/>
          <w:szCs w:val="28"/>
          <w:lang w:eastAsia="uk-UA"/>
        </w:rPr>
        <w:t>2500</w:t>
      </w:r>
      <w:r w:rsidR="00F145CF" w:rsidRPr="00C7009A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 w:rsidRPr="00C7009A">
        <w:rPr>
          <w:rFonts w:ascii="Times New Roman" w:hAnsi="Times New Roman"/>
          <w:sz w:val="28"/>
          <w:szCs w:val="28"/>
          <w:lang w:eastAsia="uk-UA"/>
        </w:rPr>
        <w:t>8</w:t>
      </w:r>
      <w:r w:rsidR="00952CBC" w:rsidRPr="00C7009A">
        <w:rPr>
          <w:rFonts w:ascii="Times New Roman" w:hAnsi="Times New Roman"/>
          <w:sz w:val="28"/>
          <w:szCs w:val="28"/>
          <w:lang w:eastAsia="uk-UA"/>
        </w:rPr>
        <w:t>5401</w:t>
      </w:r>
      <w:r w:rsidR="00A66B68" w:rsidRPr="00C7009A">
        <w:rPr>
          <w:rFonts w:ascii="Times New Roman" w:hAnsi="Times New Roman"/>
          <w:sz w:val="28"/>
          <w:szCs w:val="28"/>
          <w:lang w:eastAsia="uk-UA"/>
        </w:rPr>
        <w:t>:0</w:t>
      </w:r>
      <w:r w:rsidR="00720D37" w:rsidRPr="00C7009A">
        <w:rPr>
          <w:rFonts w:ascii="Times New Roman" w:hAnsi="Times New Roman"/>
          <w:sz w:val="28"/>
          <w:szCs w:val="28"/>
          <w:lang w:eastAsia="uk-UA"/>
        </w:rPr>
        <w:t>1</w:t>
      </w:r>
      <w:r w:rsidR="00F145CF" w:rsidRPr="00C7009A">
        <w:rPr>
          <w:rFonts w:ascii="Times New Roman" w:hAnsi="Times New Roman"/>
          <w:sz w:val="28"/>
          <w:szCs w:val="28"/>
          <w:lang w:eastAsia="uk-UA"/>
        </w:rPr>
        <w:t>:</w:t>
      </w:r>
      <w:r w:rsidR="00E60B1F" w:rsidRPr="00C7009A">
        <w:rPr>
          <w:rFonts w:ascii="Times New Roman" w:hAnsi="Times New Roman"/>
          <w:sz w:val="28"/>
          <w:szCs w:val="28"/>
          <w:lang w:eastAsia="uk-UA"/>
        </w:rPr>
        <w:t>00</w:t>
      </w:r>
      <w:r w:rsidR="00952CBC" w:rsidRPr="00C7009A">
        <w:rPr>
          <w:rFonts w:ascii="Times New Roman" w:hAnsi="Times New Roman"/>
          <w:sz w:val="28"/>
          <w:szCs w:val="28"/>
          <w:lang w:eastAsia="uk-UA"/>
        </w:rPr>
        <w:t>2</w:t>
      </w:r>
      <w:r w:rsidR="009C06AF" w:rsidRPr="00C7009A">
        <w:rPr>
          <w:rFonts w:ascii="Times New Roman" w:hAnsi="Times New Roman"/>
          <w:sz w:val="28"/>
          <w:szCs w:val="28"/>
          <w:lang w:eastAsia="uk-UA"/>
        </w:rPr>
        <w:t>:</w:t>
      </w:r>
      <w:r w:rsidR="00952CBC" w:rsidRPr="00C7009A">
        <w:rPr>
          <w:rFonts w:ascii="Times New Roman" w:hAnsi="Times New Roman"/>
          <w:sz w:val="28"/>
          <w:szCs w:val="28"/>
          <w:lang w:eastAsia="uk-UA"/>
        </w:rPr>
        <w:t>0581</w:t>
      </w:r>
      <w:r w:rsidR="00C7308D" w:rsidRPr="00C7009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C7009A"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 w:rsidRPr="00C7009A">
        <w:rPr>
          <w:rFonts w:ascii="Times New Roman" w:hAnsi="Times New Roman"/>
          <w:sz w:val="28"/>
          <w:szCs w:val="28"/>
          <w:lang w:eastAsia="uk-UA"/>
        </w:rPr>
        <w:t>с</w:t>
      </w:r>
      <w:r w:rsidRPr="00C7009A"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C7009A">
        <w:rPr>
          <w:rFonts w:ascii="Times New Roman" w:hAnsi="Times New Roman"/>
          <w:sz w:val="28"/>
          <w:szCs w:val="28"/>
          <w:lang w:eastAsia="uk-UA"/>
        </w:rPr>
        <w:t>Пуків, вул. М.</w:t>
      </w:r>
      <w:r w:rsidR="00952CBC" w:rsidRPr="00C7009A">
        <w:rPr>
          <w:rFonts w:ascii="Times New Roman" w:hAnsi="Times New Roman"/>
          <w:sz w:val="28"/>
          <w:szCs w:val="28"/>
          <w:lang w:eastAsia="uk-UA"/>
        </w:rPr>
        <w:t>Черемшини</w:t>
      </w:r>
      <w:r w:rsidR="006F39FA" w:rsidRPr="00C7009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952CBC" w:rsidRPr="00C7009A">
        <w:rPr>
          <w:rFonts w:ascii="Times New Roman" w:hAnsi="Times New Roman"/>
          <w:sz w:val="28"/>
          <w:szCs w:val="28"/>
          <w:lang w:eastAsia="uk-UA"/>
        </w:rPr>
        <w:t>405</w:t>
      </w:r>
      <w:r w:rsidR="00B52CDC" w:rsidRPr="00C7009A">
        <w:rPr>
          <w:rFonts w:ascii="Times New Roman" w:hAnsi="Times New Roman"/>
          <w:sz w:val="28"/>
          <w:szCs w:val="28"/>
          <w:lang w:eastAsia="uk-UA"/>
        </w:rPr>
        <w:t>.</w:t>
      </w:r>
    </w:p>
    <w:p w14:paraId="0DD81E80" w14:textId="77777777" w:rsidR="00147EC5" w:rsidRPr="00C7009A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C7009A">
        <w:rPr>
          <w:rFonts w:ascii="Times New Roman" w:hAnsi="Times New Roman"/>
          <w:sz w:val="28"/>
          <w:szCs w:val="28"/>
          <w:lang w:eastAsia="uk-UA"/>
        </w:rPr>
        <w:t xml:space="preserve">2.Рекомендуват </w:t>
      </w:r>
      <w:r w:rsidR="00952CBC" w:rsidRPr="00C7009A">
        <w:rPr>
          <w:rFonts w:ascii="Times New Roman" w:hAnsi="Times New Roman"/>
          <w:sz w:val="28"/>
          <w:szCs w:val="28"/>
        </w:rPr>
        <w:t>Крупці Степану Степановичу</w:t>
      </w:r>
      <w:r w:rsidR="00C7009A">
        <w:rPr>
          <w:rFonts w:ascii="Times New Roman" w:hAnsi="Times New Roman"/>
          <w:sz w:val="28"/>
          <w:szCs w:val="28"/>
        </w:rPr>
        <w:t xml:space="preserve"> </w:t>
      </w:r>
      <w:r w:rsidR="00147EC5" w:rsidRPr="00C7009A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права на земельну ділянку у порядку визначеному законом</w:t>
      </w:r>
      <w:r w:rsidR="00147EC5" w:rsidRPr="00C7009A">
        <w:rPr>
          <w:rFonts w:ascii="Times New Roman" w:hAnsi="Times New Roman"/>
          <w:sz w:val="28"/>
          <w:szCs w:val="28"/>
          <w:lang w:eastAsia="uk-UA"/>
        </w:rPr>
        <w:t>.</w:t>
      </w:r>
    </w:p>
    <w:p w14:paraId="3716D96F" w14:textId="77777777" w:rsidR="00147EC5" w:rsidRPr="00C7009A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C7009A">
        <w:rPr>
          <w:rFonts w:ascii="Times New Roman" w:hAnsi="Times New Roman"/>
          <w:sz w:val="28"/>
          <w:szCs w:val="28"/>
          <w:lang w:eastAsia="uk-UA"/>
        </w:rPr>
        <w:t>3.Контроль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02A0555D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BF782B0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15D72B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CD965" w14:textId="77777777" w:rsidR="002F6A66" w:rsidRDefault="002F6A66">
      <w:r>
        <w:separator/>
      </w:r>
    </w:p>
  </w:endnote>
  <w:endnote w:type="continuationSeparator" w:id="0">
    <w:p w14:paraId="7E7F964D" w14:textId="77777777" w:rsidR="002F6A66" w:rsidRDefault="002F6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84567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2A3B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4456A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FE6DC" w14:textId="77777777" w:rsidR="002F6A66" w:rsidRDefault="002F6A66">
      <w:r>
        <w:separator/>
      </w:r>
    </w:p>
  </w:footnote>
  <w:footnote w:type="continuationSeparator" w:id="0">
    <w:p w14:paraId="731707C3" w14:textId="77777777" w:rsidR="002F6A66" w:rsidRDefault="002F6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CC3E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84933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C7CF761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212B1384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C98692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F92E4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96F18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2F6A66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52CC6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B3753"/>
    <w:rsid w:val="004C535F"/>
    <w:rsid w:val="004C5A1D"/>
    <w:rsid w:val="004D690E"/>
    <w:rsid w:val="004E0313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00E3"/>
    <w:rsid w:val="006142BE"/>
    <w:rsid w:val="00614B42"/>
    <w:rsid w:val="006177EB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515F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CBC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812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43EC7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39A1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009A"/>
    <w:rsid w:val="00C72030"/>
    <w:rsid w:val="00C7308D"/>
    <w:rsid w:val="00C730BE"/>
    <w:rsid w:val="00C7406D"/>
    <w:rsid w:val="00C761C8"/>
    <w:rsid w:val="00C76336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05BD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1193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C9239C"/>
  <w15:docId w15:val="{2118781C-352D-40E2-ADB8-3C354FC15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960</Words>
  <Characters>548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2024-08-29T12:25:00Z</cp:lastPrinted>
  <dcterms:created xsi:type="dcterms:W3CDTF">2024-08-09T15:59:00Z</dcterms:created>
  <dcterms:modified xsi:type="dcterms:W3CDTF">2024-08-29T12:25:00Z</dcterms:modified>
</cp:coreProperties>
</file>