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4624D1" w14:textId="77777777" w:rsidR="00631938" w:rsidRPr="00631938" w:rsidRDefault="00515E60" w:rsidP="0063193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7A6C62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14:paraId="75FF38CB" w14:textId="77777777" w:rsidR="00631938" w:rsidRPr="00631938" w:rsidRDefault="00631938" w:rsidP="0063193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631938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5B32BFE7" w14:textId="77777777" w:rsidR="00631938" w:rsidRPr="00631938" w:rsidRDefault="00631938" w:rsidP="00631938">
      <w:pPr>
        <w:jc w:val="center"/>
        <w:outlineLvl w:val="5"/>
        <w:rPr>
          <w:rFonts w:eastAsia="Calibri"/>
          <w:b/>
          <w:color w:val="000000"/>
          <w:w w:val="120"/>
        </w:rPr>
      </w:pPr>
      <w:r w:rsidRPr="00631938">
        <w:rPr>
          <w:rFonts w:eastAsia="Calibri"/>
          <w:b/>
          <w:color w:val="000000"/>
          <w:w w:val="120"/>
        </w:rPr>
        <w:t>ІВАНО-ФРАНКІВСЬКОЇ ОБЛАСТІ</w:t>
      </w:r>
    </w:p>
    <w:p w14:paraId="44F8DA02" w14:textId="77777777" w:rsidR="00631938" w:rsidRPr="00631938" w:rsidRDefault="00515E60" w:rsidP="00631938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2AFBABC1"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19D05772" w14:textId="77777777" w:rsidR="00631938" w:rsidRPr="00631938" w:rsidRDefault="00631938" w:rsidP="0063193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631938">
        <w:rPr>
          <w:rFonts w:eastAsia="Calibri"/>
          <w:b/>
          <w:bCs/>
          <w:color w:val="000000"/>
        </w:rPr>
        <w:t>РІШЕННЯ</w:t>
      </w:r>
    </w:p>
    <w:p w14:paraId="68B76649" w14:textId="77777777" w:rsidR="00631938" w:rsidRPr="00631938" w:rsidRDefault="00631938" w:rsidP="00631938">
      <w:pPr>
        <w:rPr>
          <w:rFonts w:eastAsia="Calibri"/>
          <w:color w:val="000000"/>
        </w:rPr>
      </w:pPr>
    </w:p>
    <w:p w14:paraId="06871113" w14:textId="483E20ED" w:rsidR="00CD2516" w:rsidRDefault="00CD2516" w:rsidP="00CD2516">
      <w:pPr>
        <w:ind w:left="180" w:right="-540"/>
        <w:rPr>
          <w:color w:val="000000"/>
        </w:rPr>
      </w:pPr>
      <w:r>
        <w:rPr>
          <w:color w:val="000000"/>
        </w:rPr>
        <w:t>від 29 серпня 2024 р. № 97</w:t>
      </w:r>
      <w:r>
        <w:rPr>
          <w:color w:val="000000"/>
        </w:rPr>
        <w:t>47</w:t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14:paraId="06A6B975" w14:textId="77777777" w:rsidR="00CD2516" w:rsidRDefault="00CD2516" w:rsidP="00CD2516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14:paraId="1642558B" w14:textId="77777777" w:rsidR="00450F40" w:rsidRPr="009F5FC4" w:rsidRDefault="00450F40" w:rsidP="00A86AF0">
      <w:pPr>
        <w:ind w:right="-540"/>
        <w:rPr>
          <w:color w:val="000000"/>
        </w:rPr>
      </w:pPr>
    </w:p>
    <w:p w14:paraId="09D883A6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523F3C17" w14:textId="77777777"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14:paraId="5EF10E74" w14:textId="77777777" w:rsidR="00CF7B85" w:rsidRPr="000F32E1" w:rsidRDefault="008F7433" w:rsidP="00865A72">
      <w:pPr>
        <w:ind w:right="-540"/>
      </w:pPr>
      <w:r>
        <w:rPr>
          <w:rFonts w:eastAsia="Calibri"/>
        </w:rPr>
        <w:t>за межами с. Явче</w:t>
      </w:r>
    </w:p>
    <w:p w14:paraId="60C458A6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6789B058" w14:textId="77777777" w:rsidR="00A86AF0" w:rsidRDefault="00A86AF0" w:rsidP="00A86AF0">
      <w:pPr>
        <w:ind w:right="11"/>
        <w:jc w:val="both"/>
      </w:pPr>
    </w:p>
    <w:p w14:paraId="283F0A38" w14:textId="794B3172"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клопотання </w:t>
      </w:r>
      <w:r w:rsidR="002638F2">
        <w:rPr>
          <w:rFonts w:eastAsia="Calibri"/>
        </w:rPr>
        <w:t>приватного</w:t>
      </w:r>
      <w:r w:rsidR="002638F2" w:rsidRPr="002575FE">
        <w:rPr>
          <w:rFonts w:eastAsia="Calibri"/>
        </w:rPr>
        <w:t xml:space="preserve"> акціонерн</w:t>
      </w:r>
      <w:r w:rsidR="002638F2">
        <w:rPr>
          <w:rFonts w:eastAsia="Calibri"/>
        </w:rPr>
        <w:t>ого товариства</w:t>
      </w:r>
      <w:r w:rsidR="002638F2" w:rsidRPr="002575FE">
        <w:rPr>
          <w:rFonts w:eastAsia="Calibri"/>
        </w:rPr>
        <w:t xml:space="preserve"> «Національна енергетична компанія «Укренерго</w:t>
      </w:r>
      <w:r w:rsidR="002638F2" w:rsidRPr="002575FE">
        <w:rPr>
          <w:color w:val="000000"/>
        </w:rPr>
        <w:t>»</w:t>
      </w:r>
      <w:r w:rsidR="00494325">
        <w:rPr>
          <w:color w:val="000000"/>
        </w:rPr>
        <w:t xml:space="preserve"> </w:t>
      </w:r>
      <w:r w:rsidR="00593AB3">
        <w:rPr>
          <w:color w:val="000000"/>
        </w:rPr>
        <w:t>та додані матеріали</w:t>
      </w:r>
      <w:r w:rsidRPr="002575FE">
        <w:rPr>
          <w:rFonts w:eastAsia="Calibri"/>
        </w:rPr>
        <w:t xml:space="preserve">, керуючись ст. 26 Закону України «Про місцеве самоврядування в Україні», </w:t>
      </w:r>
      <w:r w:rsidR="00CD2516">
        <w:rPr>
          <w:rFonts w:eastAsia="Calibri"/>
        </w:rPr>
        <w:t xml:space="preserve">            </w:t>
      </w:r>
      <w:bookmarkStart w:id="0" w:name="_GoBack"/>
      <w:bookmarkEnd w:id="0"/>
      <w:r w:rsidR="00B67881">
        <w:t>ст. 1, 8 Закону України «</w:t>
      </w:r>
      <w:r w:rsidR="00B67881">
        <w:rPr>
          <w:bCs/>
          <w:shd w:val="clear" w:color="auto" w:fill="FFFFFF"/>
        </w:rPr>
        <w:t>Про адміністративну процедуру</w:t>
      </w:r>
      <w:r w:rsidR="00B67881">
        <w:t xml:space="preserve">», </w:t>
      </w:r>
      <w:r w:rsidRPr="002575FE">
        <w:rPr>
          <w:rFonts w:eastAsia="Calibri"/>
        </w:rPr>
        <w:t>ст.12</w:t>
      </w:r>
      <w:r w:rsidRPr="002575FE">
        <w:rPr>
          <w:rFonts w:eastAsia="Calibri"/>
          <w:lang w:eastAsia="en-US"/>
        </w:rPr>
        <w:t>, 98-102,</w:t>
      </w:r>
      <w:r w:rsidR="000C3C87">
        <w:rPr>
          <w:rFonts w:eastAsia="Calibri"/>
          <w:lang w:eastAsia="en-US"/>
        </w:rPr>
        <w:t xml:space="preserve"> </w:t>
      </w:r>
      <w:r w:rsidR="00D8305E">
        <w:rPr>
          <w:rFonts w:eastAsia="Calibri"/>
          <w:lang w:eastAsia="en-US"/>
        </w:rPr>
        <w:t xml:space="preserve">122, </w:t>
      </w:r>
      <w:r w:rsidR="000C3C87">
        <w:rPr>
          <w:rFonts w:eastAsia="Calibri"/>
          <w:lang w:eastAsia="en-US"/>
        </w:rPr>
        <w:t>124</w:t>
      </w:r>
      <w:r w:rsidR="000C3C87">
        <w:rPr>
          <w:rFonts w:eastAsia="Calibri"/>
          <w:vertAlign w:val="superscript"/>
          <w:lang w:eastAsia="en-US"/>
        </w:rPr>
        <w:t>1</w:t>
      </w:r>
      <w:r w:rsidR="00D8305E">
        <w:rPr>
          <w:rFonts w:eastAsia="Calibri"/>
          <w:lang w:eastAsia="en-US"/>
        </w:rPr>
        <w:t xml:space="preserve">, </w:t>
      </w:r>
      <w:r w:rsidRPr="002575FE">
        <w:rPr>
          <w:rFonts w:eastAsia="Calibri"/>
          <w:lang w:eastAsia="en-US"/>
        </w:rPr>
        <w:t xml:space="preserve">186 </w:t>
      </w:r>
      <w:r w:rsidRPr="002575FE">
        <w:rPr>
          <w:rFonts w:eastAsia="Calibri"/>
        </w:rPr>
        <w:t>Земельног</w:t>
      </w:r>
      <w:r w:rsidR="00D51274">
        <w:rPr>
          <w:rFonts w:eastAsia="Calibri"/>
        </w:rPr>
        <w:t xml:space="preserve">о кодексу України, міська рада </w:t>
      </w:r>
      <w:r w:rsidRPr="002575FE">
        <w:rPr>
          <w:rFonts w:eastAsia="Calibri"/>
        </w:rPr>
        <w:t>ВИРІШИЛА:</w:t>
      </w:r>
    </w:p>
    <w:p w14:paraId="1577CF8D" w14:textId="77777777"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8F7433">
        <w:rPr>
          <w:rFonts w:eastAsia="Calibri"/>
        </w:rPr>
        <w:t>9,0989</w:t>
      </w:r>
      <w:r w:rsidR="001C0BAC">
        <w:rPr>
          <w:rFonts w:eastAsia="Calibri"/>
        </w:rPr>
        <w:t xml:space="preserve"> </w:t>
      </w:r>
      <w:r w:rsidRPr="002575FE">
        <w:rPr>
          <w:rFonts w:eastAsia="Calibri"/>
        </w:rPr>
        <w:t>га з кадас</w:t>
      </w:r>
      <w:r w:rsidR="000C3C87">
        <w:rPr>
          <w:rFonts w:eastAsia="Calibri"/>
        </w:rPr>
        <w:t>тровим номером 262448</w:t>
      </w:r>
      <w:r w:rsidR="008F7433">
        <w:rPr>
          <w:rFonts w:eastAsia="Calibri"/>
        </w:rPr>
        <w:t>7800:03</w:t>
      </w:r>
      <w:r w:rsidR="000C3C87">
        <w:rPr>
          <w:rFonts w:eastAsia="Calibri"/>
        </w:rPr>
        <w:t>:00</w:t>
      </w:r>
      <w:r w:rsidR="008F7433">
        <w:rPr>
          <w:rFonts w:eastAsia="Calibri"/>
        </w:rPr>
        <w:t>1</w:t>
      </w:r>
      <w:r w:rsidR="00227E64">
        <w:rPr>
          <w:rFonts w:eastAsia="Calibri"/>
        </w:rPr>
        <w:t>:0</w:t>
      </w:r>
      <w:r w:rsidR="008F7433">
        <w:rPr>
          <w:rFonts w:eastAsia="Calibri"/>
        </w:rPr>
        <w:t>013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237A85">
        <w:rPr>
          <w:rFonts w:eastAsia="Calibri"/>
        </w:rPr>
        <w:t>0,</w:t>
      </w:r>
      <w:r w:rsidR="008F7433">
        <w:rPr>
          <w:rFonts w:eastAsia="Calibri"/>
        </w:rPr>
        <w:t>0508 га, 0,0679 га</w:t>
      </w:r>
      <w:r w:rsidR="00427273">
        <w:rPr>
          <w:rFonts w:eastAsia="Calibri"/>
        </w:rPr>
        <w:t xml:space="preserve"> і 0,</w:t>
      </w:r>
      <w:r w:rsidR="008F7433">
        <w:rPr>
          <w:rFonts w:eastAsia="Calibri"/>
        </w:rPr>
        <w:t>0433</w:t>
      </w:r>
      <w:r w:rsidR="00E20E22">
        <w:rPr>
          <w:rFonts w:eastAsia="Calibri"/>
        </w:rPr>
        <w:t xml:space="preserve"> га</w:t>
      </w:r>
      <w:r w:rsidR="00427273">
        <w:rPr>
          <w:rFonts w:eastAsia="Calibri"/>
        </w:rPr>
        <w:t xml:space="preserve"> </w:t>
      </w:r>
      <w:r w:rsidR="007E7F66">
        <w:rPr>
          <w:rFonts w:eastAsia="Calibri"/>
        </w:rPr>
        <w:t xml:space="preserve">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8F7433">
        <w:rPr>
          <w:rFonts w:eastAsia="Calibri"/>
        </w:rPr>
        <w:t>Явче</w:t>
      </w:r>
      <w:r w:rsidRPr="002575FE">
        <w:rPr>
          <w:rFonts w:eastAsia="Calibri"/>
        </w:rPr>
        <w:t xml:space="preserve"> </w:t>
      </w:r>
      <w:r w:rsidR="008F7433">
        <w:rPr>
          <w:rFonts w:eastAsia="Calibri"/>
        </w:rPr>
        <w:t xml:space="preserve">(урочище «Під гостинцем») </w:t>
      </w:r>
      <w:r w:rsidRPr="002575FE">
        <w:rPr>
          <w:rFonts w:eastAsia="Calibri"/>
        </w:rPr>
        <w:t>на території Рогатинської міської територіальної громади Івано-Франківського району Івано-Франківської області.</w:t>
      </w:r>
    </w:p>
    <w:p w14:paraId="30621975" w14:textId="77777777"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8F7433" w:rsidRPr="002575FE">
        <w:rPr>
          <w:rFonts w:eastAsia="Calibri"/>
        </w:rPr>
        <w:t xml:space="preserve">площею </w:t>
      </w:r>
      <w:r w:rsidR="008F7433">
        <w:rPr>
          <w:rFonts w:eastAsia="Calibri"/>
        </w:rPr>
        <w:t xml:space="preserve">9,0989 </w:t>
      </w:r>
      <w:r w:rsidR="008F7433" w:rsidRPr="002575FE">
        <w:rPr>
          <w:rFonts w:eastAsia="Calibri"/>
        </w:rPr>
        <w:t>га з кадас</w:t>
      </w:r>
      <w:r w:rsidR="008F7433">
        <w:rPr>
          <w:rFonts w:eastAsia="Calibri"/>
        </w:rPr>
        <w:t>тровим номером 2624487800:03:001:0013</w:t>
      </w:r>
      <w:r w:rsidR="002D272B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8F7433">
        <w:rPr>
          <w:rFonts w:eastAsia="Calibri"/>
        </w:rPr>
        <w:t>Явче</w:t>
      </w:r>
      <w:r w:rsidR="00237A85">
        <w:rPr>
          <w:rFonts w:eastAsia="Calibri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="00427273" w:rsidRPr="002575FE">
        <w:rPr>
          <w:rFonts w:eastAsia="Calibri"/>
        </w:rPr>
        <w:t xml:space="preserve">площею </w:t>
      </w:r>
      <w:r w:rsidR="008F7433">
        <w:rPr>
          <w:rFonts w:eastAsia="Calibri"/>
        </w:rPr>
        <w:t>0,0508 га, 0,0679 га і 0,0433</w:t>
      </w:r>
      <w:r w:rsidR="00427273">
        <w:rPr>
          <w:rFonts w:eastAsia="Calibri"/>
        </w:rPr>
        <w:t xml:space="preserve"> га</w:t>
      </w:r>
      <w:r w:rsidRPr="002575FE">
        <w:rPr>
          <w:rFonts w:eastAsia="Calibri"/>
        </w:rPr>
        <w:t xml:space="preserve">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>про встановлення земельного сервітуту</w:t>
      </w:r>
      <w:r w:rsidRPr="002575FE">
        <w:rPr>
          <w:color w:val="000000"/>
        </w:rPr>
        <w:t xml:space="preserve"> між </w:t>
      </w:r>
      <w:r w:rsidRPr="002575FE">
        <w:rPr>
          <w:color w:val="000000"/>
        </w:rPr>
        <w:lastRenderedPageBreak/>
        <w:t>Рогатинською міською радою</w:t>
      </w:r>
      <w:r w:rsidRPr="002575FE">
        <w:rPr>
          <w:rFonts w:eastAsia="Calibri"/>
        </w:rPr>
        <w:t xml:space="preserve"> та </w:t>
      </w:r>
      <w:r w:rsidR="00D8305E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14:paraId="3E77710D" w14:textId="77777777"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8F7433" w:rsidRPr="002575FE">
        <w:rPr>
          <w:rFonts w:eastAsia="Calibri"/>
        </w:rPr>
        <w:t xml:space="preserve">площею </w:t>
      </w:r>
      <w:r w:rsidR="008F7433">
        <w:rPr>
          <w:rFonts w:eastAsia="Calibri"/>
        </w:rPr>
        <w:t xml:space="preserve">9,0989 </w:t>
      </w:r>
      <w:r w:rsidR="008F7433" w:rsidRPr="002575FE">
        <w:rPr>
          <w:rFonts w:eastAsia="Calibri"/>
        </w:rPr>
        <w:t>га з кадас</w:t>
      </w:r>
      <w:r w:rsidR="008F7433">
        <w:rPr>
          <w:rFonts w:eastAsia="Calibri"/>
        </w:rPr>
        <w:t>тровим номером 2624487800:03:001:0013</w:t>
      </w:r>
      <w:r w:rsidR="001C0BAC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8F7433">
        <w:rPr>
          <w:rFonts w:eastAsia="Calibri"/>
        </w:rPr>
        <w:t>Явче</w:t>
      </w:r>
      <w:r w:rsidR="00237A85">
        <w:rPr>
          <w:rFonts w:eastAsia="Calibri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</w:t>
      </w:r>
      <w:r w:rsidR="00427273" w:rsidRPr="002575FE">
        <w:rPr>
          <w:rFonts w:eastAsia="Calibri"/>
        </w:rPr>
        <w:t xml:space="preserve">площею </w:t>
      </w:r>
      <w:r w:rsidR="008F7433">
        <w:rPr>
          <w:rFonts w:eastAsia="Calibri"/>
        </w:rPr>
        <w:t>0,0508 га, 0,0679 га і 0,0433</w:t>
      </w:r>
      <w:r w:rsidR="00427273">
        <w:rPr>
          <w:rFonts w:eastAsia="Calibri"/>
        </w:rPr>
        <w:t xml:space="preserve"> га</w:t>
      </w:r>
      <w:r w:rsidRPr="002575FE">
        <w:rPr>
          <w:rFonts w:eastAsia="Calibri"/>
        </w:rPr>
        <w:t>.</w:t>
      </w:r>
    </w:p>
    <w:p w14:paraId="0738C782" w14:textId="77777777"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14:paraId="284A7A27" w14:textId="77777777"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D8305E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14:paraId="4C3CFF49" w14:textId="77777777"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B1A7A8B" w14:textId="77777777" w:rsidR="00260446" w:rsidRDefault="00260446" w:rsidP="00260446">
      <w:pPr>
        <w:ind w:firstLine="567"/>
        <w:jc w:val="both"/>
      </w:pPr>
    </w:p>
    <w:p w14:paraId="21DC1D56" w14:textId="77777777" w:rsidR="00C15726" w:rsidRDefault="00C15726" w:rsidP="00260446">
      <w:pPr>
        <w:ind w:firstLine="567"/>
        <w:jc w:val="both"/>
      </w:pPr>
    </w:p>
    <w:p w14:paraId="145E22DE" w14:textId="77777777"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156401">
      <w:headerReference w:type="first" r:id="rId8"/>
      <w:pgSz w:w="11906" w:h="16838" w:code="9"/>
      <w:pgMar w:top="1134" w:right="567" w:bottom="1134" w:left="1701" w:header="510" w:footer="51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9E8226" w14:textId="77777777" w:rsidR="00515E60" w:rsidRDefault="00515E60" w:rsidP="008C6C6B">
      <w:r>
        <w:separator/>
      </w:r>
    </w:p>
  </w:endnote>
  <w:endnote w:type="continuationSeparator" w:id="0">
    <w:p w14:paraId="75C475B3" w14:textId="77777777" w:rsidR="00515E60" w:rsidRDefault="00515E6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FAD15" w14:textId="77777777" w:rsidR="00515E60" w:rsidRDefault="00515E60" w:rsidP="008C6C6B">
      <w:r>
        <w:separator/>
      </w:r>
    </w:p>
  </w:footnote>
  <w:footnote w:type="continuationSeparator" w:id="0">
    <w:p w14:paraId="6982E912" w14:textId="77777777" w:rsidR="00515E60" w:rsidRDefault="00515E60" w:rsidP="008C6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7A490" w14:textId="77777777" w:rsidR="00156401" w:rsidRDefault="0015640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275B504" w14:textId="77777777" w:rsidR="00156401" w:rsidRDefault="0015640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05B"/>
    <w:rsid w:val="000B6A91"/>
    <w:rsid w:val="000B7569"/>
    <w:rsid w:val="000C2BE7"/>
    <w:rsid w:val="000C3C87"/>
    <w:rsid w:val="000C3E44"/>
    <w:rsid w:val="000C510F"/>
    <w:rsid w:val="000C5707"/>
    <w:rsid w:val="000C771E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6401"/>
    <w:rsid w:val="00163B5F"/>
    <w:rsid w:val="001658AF"/>
    <w:rsid w:val="001672CE"/>
    <w:rsid w:val="0016768F"/>
    <w:rsid w:val="00170174"/>
    <w:rsid w:val="00172215"/>
    <w:rsid w:val="00175DB0"/>
    <w:rsid w:val="00176534"/>
    <w:rsid w:val="00181BDD"/>
    <w:rsid w:val="0018220F"/>
    <w:rsid w:val="001841C7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AC"/>
    <w:rsid w:val="001C0BF2"/>
    <w:rsid w:val="001C1F86"/>
    <w:rsid w:val="001C215F"/>
    <w:rsid w:val="001C25E6"/>
    <w:rsid w:val="001C2752"/>
    <w:rsid w:val="001C41D4"/>
    <w:rsid w:val="001C5902"/>
    <w:rsid w:val="001C6859"/>
    <w:rsid w:val="001C7229"/>
    <w:rsid w:val="001D0383"/>
    <w:rsid w:val="001D583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27E64"/>
    <w:rsid w:val="002323A1"/>
    <w:rsid w:val="0023261B"/>
    <w:rsid w:val="00233BBF"/>
    <w:rsid w:val="002350B3"/>
    <w:rsid w:val="002353F1"/>
    <w:rsid w:val="00236AD0"/>
    <w:rsid w:val="00237A85"/>
    <w:rsid w:val="002447DC"/>
    <w:rsid w:val="0024665F"/>
    <w:rsid w:val="0024739B"/>
    <w:rsid w:val="00255F0E"/>
    <w:rsid w:val="002575FE"/>
    <w:rsid w:val="00260446"/>
    <w:rsid w:val="00261E45"/>
    <w:rsid w:val="00262259"/>
    <w:rsid w:val="002624DF"/>
    <w:rsid w:val="002638F2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272B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50F2"/>
    <w:rsid w:val="00306078"/>
    <w:rsid w:val="003067EF"/>
    <w:rsid w:val="003076AC"/>
    <w:rsid w:val="003112AA"/>
    <w:rsid w:val="003114B4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4C41"/>
    <w:rsid w:val="00356155"/>
    <w:rsid w:val="00357959"/>
    <w:rsid w:val="00363271"/>
    <w:rsid w:val="00363C55"/>
    <w:rsid w:val="0037118B"/>
    <w:rsid w:val="00371D98"/>
    <w:rsid w:val="0037357B"/>
    <w:rsid w:val="00376AF0"/>
    <w:rsid w:val="0038111A"/>
    <w:rsid w:val="00381F1B"/>
    <w:rsid w:val="003824B3"/>
    <w:rsid w:val="00383A92"/>
    <w:rsid w:val="003852A9"/>
    <w:rsid w:val="00386229"/>
    <w:rsid w:val="00390783"/>
    <w:rsid w:val="00391D48"/>
    <w:rsid w:val="00393311"/>
    <w:rsid w:val="00395646"/>
    <w:rsid w:val="003A28B4"/>
    <w:rsid w:val="003A48D2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263E7"/>
    <w:rsid w:val="0042727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325"/>
    <w:rsid w:val="00494FDF"/>
    <w:rsid w:val="004A0123"/>
    <w:rsid w:val="004A0853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5B4F"/>
    <w:rsid w:val="004E6B4A"/>
    <w:rsid w:val="004F2681"/>
    <w:rsid w:val="004F2C4E"/>
    <w:rsid w:val="004F447C"/>
    <w:rsid w:val="004F6295"/>
    <w:rsid w:val="004F75DD"/>
    <w:rsid w:val="004F7983"/>
    <w:rsid w:val="00506137"/>
    <w:rsid w:val="00506778"/>
    <w:rsid w:val="005071CF"/>
    <w:rsid w:val="00510171"/>
    <w:rsid w:val="00513D86"/>
    <w:rsid w:val="00515E60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AB3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1938"/>
    <w:rsid w:val="0063279B"/>
    <w:rsid w:val="00637247"/>
    <w:rsid w:val="0064108F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61035"/>
    <w:rsid w:val="00665EAD"/>
    <w:rsid w:val="00671571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0D2C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5581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0534"/>
    <w:rsid w:val="00790A16"/>
    <w:rsid w:val="0079243D"/>
    <w:rsid w:val="007948AF"/>
    <w:rsid w:val="00796265"/>
    <w:rsid w:val="00796BD0"/>
    <w:rsid w:val="00797809"/>
    <w:rsid w:val="007A126C"/>
    <w:rsid w:val="007A1C48"/>
    <w:rsid w:val="007A3B0A"/>
    <w:rsid w:val="007A460D"/>
    <w:rsid w:val="007A4FB0"/>
    <w:rsid w:val="007A5B5F"/>
    <w:rsid w:val="007A6138"/>
    <w:rsid w:val="007A6BBD"/>
    <w:rsid w:val="007A74F4"/>
    <w:rsid w:val="007B00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409B8"/>
    <w:rsid w:val="00842351"/>
    <w:rsid w:val="00842952"/>
    <w:rsid w:val="00842EE7"/>
    <w:rsid w:val="008452AA"/>
    <w:rsid w:val="00845AE3"/>
    <w:rsid w:val="0085345C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5562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8F7433"/>
    <w:rsid w:val="00901F7C"/>
    <w:rsid w:val="00902009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93D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59B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208A"/>
    <w:rsid w:val="009B3FEB"/>
    <w:rsid w:val="009C1214"/>
    <w:rsid w:val="009C23CB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392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137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881"/>
    <w:rsid w:val="00B749FA"/>
    <w:rsid w:val="00B75845"/>
    <w:rsid w:val="00B76D01"/>
    <w:rsid w:val="00B76E41"/>
    <w:rsid w:val="00B82CD4"/>
    <w:rsid w:val="00B874E0"/>
    <w:rsid w:val="00B90002"/>
    <w:rsid w:val="00B90C26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516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372"/>
    <w:rsid w:val="00D02814"/>
    <w:rsid w:val="00D05735"/>
    <w:rsid w:val="00D06651"/>
    <w:rsid w:val="00D129D2"/>
    <w:rsid w:val="00D14060"/>
    <w:rsid w:val="00D17971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4F88"/>
    <w:rsid w:val="00D454BF"/>
    <w:rsid w:val="00D45BE1"/>
    <w:rsid w:val="00D460BB"/>
    <w:rsid w:val="00D51274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05E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0E22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11BA"/>
    <w:rsid w:val="00E73A9C"/>
    <w:rsid w:val="00E749DC"/>
    <w:rsid w:val="00E823F7"/>
    <w:rsid w:val="00E825A4"/>
    <w:rsid w:val="00E82A0C"/>
    <w:rsid w:val="00E8327C"/>
    <w:rsid w:val="00E85C47"/>
    <w:rsid w:val="00E8688A"/>
    <w:rsid w:val="00E90A5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B7729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1AB"/>
    <w:rsid w:val="00F069E5"/>
    <w:rsid w:val="00F06F3F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3C95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0F22F0EA"/>
  <w15:docId w15:val="{465B2BE7-125D-4229-9EC1-F84D98183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1</Pages>
  <Words>2271</Words>
  <Characters>1295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241</cp:revision>
  <cp:lastPrinted>2024-08-30T08:02:00Z</cp:lastPrinted>
  <dcterms:created xsi:type="dcterms:W3CDTF">2021-03-14T12:34:00Z</dcterms:created>
  <dcterms:modified xsi:type="dcterms:W3CDTF">2024-08-30T08:03:00Z</dcterms:modified>
</cp:coreProperties>
</file>